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34483A">
        <w:rPr>
          <w:rFonts w:ascii="Times New Roman" w:hAnsi="Times New Roman" w:cs="Times New Roman"/>
          <w:b/>
        </w:rPr>
        <w:t>97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4625EF">
        <w:rPr>
          <w:rFonts w:ascii="Times New Roman" w:hAnsi="Times New Roman" w:cs="Times New Roman"/>
          <w:b/>
        </w:rPr>
        <w:t xml:space="preserve">                  5 ноября</w:t>
      </w:r>
      <w:r w:rsidR="00EE462C">
        <w:rPr>
          <w:rFonts w:ascii="Times New Roman" w:hAnsi="Times New Roman" w:cs="Times New Roman"/>
          <w:b/>
        </w:rPr>
        <w:t xml:space="preserve"> </w:t>
      </w:r>
      <w:r w:rsidR="00D62E7F">
        <w:rPr>
          <w:rFonts w:ascii="Times New Roman" w:hAnsi="Times New Roman" w:cs="Times New Roman"/>
          <w:b/>
        </w:rPr>
        <w:t xml:space="preserve">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FA67E0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7E0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7E0" w:rsidRDefault="00FA67E0" w:rsidP="00FA67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A67E0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7E0" w:rsidRPr="00E32FE8" w:rsidRDefault="00FA67E0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7E0" w:rsidRPr="0034483A" w:rsidRDefault="00FA67E0" w:rsidP="00FA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4483A">
        <w:rPr>
          <w:rFonts w:ascii="Times New Roman" w:hAnsi="Times New Roman" w:cs="Times New Roman"/>
          <w:sz w:val="24"/>
          <w:szCs w:val="24"/>
        </w:rPr>
        <w:t xml:space="preserve">Руководствуясь ст. 39.15 </w:t>
      </w:r>
      <w:r w:rsidRPr="0034483A">
        <w:rPr>
          <w:rFonts w:ascii="Times New Roman" w:hAnsi="Times New Roman" w:cs="Times New Roman"/>
          <w:sz w:val="24"/>
          <w:szCs w:val="24"/>
        </w:rPr>
        <w:t xml:space="preserve"> Земельного к</w:t>
      </w:r>
      <w:r w:rsidRPr="0034483A">
        <w:rPr>
          <w:rFonts w:ascii="Times New Roman" w:hAnsi="Times New Roman" w:cs="Times New Roman"/>
          <w:sz w:val="24"/>
          <w:szCs w:val="24"/>
        </w:rPr>
        <w:t>одекса РФ, Федеральным законом № 131</w:t>
      </w:r>
      <w:r w:rsidRPr="0034483A">
        <w:rPr>
          <w:rFonts w:ascii="Times New Roman" w:hAnsi="Times New Roman" w:cs="Times New Roman"/>
          <w:sz w:val="24"/>
          <w:szCs w:val="24"/>
        </w:rPr>
        <w:t xml:space="preserve">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01.03.2015г., Уставом Алексеевского муниципального образо</w:t>
      </w:r>
      <w:r w:rsidRPr="0034483A">
        <w:rPr>
          <w:rFonts w:ascii="Times New Roman" w:hAnsi="Times New Roman" w:cs="Times New Roman"/>
          <w:sz w:val="24"/>
          <w:szCs w:val="24"/>
        </w:rPr>
        <w:t xml:space="preserve">вания  рассмотрев представленное заявление </w:t>
      </w:r>
      <w:proofErr w:type="spellStart"/>
      <w:r w:rsidRPr="0034483A">
        <w:rPr>
          <w:rFonts w:ascii="Times New Roman" w:hAnsi="Times New Roman" w:cs="Times New Roman"/>
          <w:sz w:val="24"/>
          <w:szCs w:val="24"/>
        </w:rPr>
        <w:t>Верейкиной</w:t>
      </w:r>
      <w:proofErr w:type="spellEnd"/>
      <w:r w:rsidRPr="0034483A">
        <w:rPr>
          <w:rFonts w:ascii="Times New Roman" w:hAnsi="Times New Roman" w:cs="Times New Roman"/>
          <w:sz w:val="24"/>
          <w:szCs w:val="24"/>
        </w:rPr>
        <w:t xml:space="preserve"> О.Р., администрация Алексеевского муниципального образования</w:t>
      </w:r>
      <w:r w:rsidRPr="0034483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67E0" w:rsidRPr="0034483A" w:rsidRDefault="00FA67E0" w:rsidP="00FA6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E0" w:rsidRPr="0034483A" w:rsidRDefault="00FA67E0" w:rsidP="00FA6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222F" w:rsidRPr="0034483A" w:rsidTr="00FA67E0">
        <w:trPr>
          <w:trHeight w:val="742"/>
        </w:trPr>
        <w:tc>
          <w:tcPr>
            <w:tcW w:w="9464" w:type="dxa"/>
          </w:tcPr>
          <w:p w:rsidR="00FA67E0" w:rsidRPr="0034483A" w:rsidRDefault="00FA67E0" w:rsidP="00FA67E0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FA67E0" w:rsidRPr="0034483A" w:rsidRDefault="0034483A" w:rsidP="003448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арительно согласовать </w:t>
            </w:r>
            <w:proofErr w:type="spellStart"/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Верейкиной</w:t>
            </w:r>
            <w:proofErr w:type="spellEnd"/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Оксане Рашидовне, 27.01.1977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г.р. (паспорт 25 03 794302 выдан 16.05.2003 ОВД  </w:t>
            </w:r>
            <w:r w:rsidRPr="0034483A">
              <w:rPr>
                <w:rFonts w:ascii="Times New Roman" w:hAnsi="Times New Roman" w:cs="Times New Roman"/>
                <w:sz w:val="24"/>
                <w:szCs w:val="24"/>
              </w:rPr>
              <w:t>г. Киренска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кадастровом квартале </w:t>
            </w:r>
            <w:r w:rsidR="00FA67E0" w:rsidRPr="0034483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42:19:0101013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, примерной площ</w:t>
            </w:r>
            <w:r w:rsidRPr="0034483A">
              <w:rPr>
                <w:rFonts w:ascii="Times New Roman" w:hAnsi="Times New Roman" w:cs="Times New Roman"/>
                <w:sz w:val="24"/>
                <w:szCs w:val="24"/>
              </w:rPr>
              <w:t>адью 814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, из категории земель «Земли населённых пунктов», расположенного по адресу: Российская Федерация, </w:t>
            </w:r>
            <w:r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Киренский район  Алексеевское муниципальное образование </w:t>
            </w:r>
            <w:proofErr w:type="spellStart"/>
            <w:r w:rsidRPr="0034483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4483A">
              <w:rPr>
                <w:rFonts w:ascii="Times New Roman" w:hAnsi="Times New Roman" w:cs="Times New Roman"/>
                <w:sz w:val="24"/>
                <w:szCs w:val="24"/>
              </w:rPr>
              <w:t>. Алексеевск ул. Озерная,13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видом разрешенного использования «Для</w:t>
            </w:r>
            <w:r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жилищного строительства»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ерриториальная зона «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</w:t>
            </w:r>
            <w:r w:rsidR="00FA67E0"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 малоэтажной индивидуально</w:t>
            </w:r>
            <w:r w:rsidRPr="0034483A">
              <w:rPr>
                <w:rFonts w:ascii="Times New Roman" w:hAnsi="Times New Roman" w:cs="Times New Roman"/>
                <w:sz w:val="24"/>
                <w:szCs w:val="24"/>
              </w:rPr>
              <w:t xml:space="preserve">й застройки </w:t>
            </w:r>
            <w:r w:rsidR="00FA67E0" w:rsidRPr="0034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4483A" w:rsidRPr="0034483A" w:rsidRDefault="0034483A" w:rsidP="0034483A">
            <w:pPr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7E0" w:rsidRPr="0034483A" w:rsidRDefault="00FA67E0" w:rsidP="00FA67E0">
            <w:pPr>
              <w:pStyle w:val="Iauiue"/>
              <w:ind w:firstLine="567"/>
              <w:rPr>
                <w:sz w:val="24"/>
                <w:szCs w:val="24"/>
              </w:rPr>
            </w:pPr>
            <w:r w:rsidRPr="0034483A">
              <w:rPr>
                <w:color w:val="000000"/>
                <w:sz w:val="24"/>
                <w:szCs w:val="24"/>
              </w:rPr>
              <w:t xml:space="preserve">2. </w:t>
            </w:r>
            <w:r w:rsidR="0034483A" w:rsidRPr="0034483A">
              <w:rPr>
                <w:sz w:val="24"/>
                <w:szCs w:val="24"/>
              </w:rPr>
              <w:t xml:space="preserve">Рекомендовать </w:t>
            </w:r>
            <w:proofErr w:type="spellStart"/>
            <w:r w:rsidR="0034483A" w:rsidRPr="0034483A">
              <w:rPr>
                <w:sz w:val="24"/>
                <w:szCs w:val="24"/>
              </w:rPr>
              <w:t>Верейкиной</w:t>
            </w:r>
            <w:proofErr w:type="spellEnd"/>
            <w:r w:rsidR="0034483A" w:rsidRPr="0034483A">
              <w:rPr>
                <w:sz w:val="24"/>
                <w:szCs w:val="24"/>
              </w:rPr>
              <w:t xml:space="preserve"> О.Р.</w:t>
            </w:r>
            <w:r w:rsidRPr="0034483A">
              <w:rPr>
                <w:sz w:val="24"/>
                <w:szCs w:val="24"/>
              </w:rPr>
              <w:t xml:space="preserve"> обеспечить проведение работ по формированию участка в соответствии со схемой расположения земельного участка и постановке его на кадастровый учет в порядке, установленном Федеральным законом от 24.07.2007 № 221-ФЗ «О кадастровой деятельности».</w:t>
            </w:r>
          </w:p>
          <w:p w:rsidR="0034483A" w:rsidRPr="0034483A" w:rsidRDefault="0034483A" w:rsidP="00FA67E0">
            <w:pPr>
              <w:pStyle w:val="Iauiue"/>
              <w:ind w:firstLine="567"/>
              <w:rPr>
                <w:sz w:val="24"/>
                <w:szCs w:val="24"/>
              </w:rPr>
            </w:pPr>
          </w:p>
          <w:p w:rsidR="00FA67E0" w:rsidRPr="0034483A" w:rsidRDefault="00FA67E0" w:rsidP="00FA67E0">
            <w:pPr>
              <w:pStyle w:val="21"/>
              <w:suppressAutoHyphens/>
              <w:ind w:firstLine="567"/>
              <w:rPr>
                <w:szCs w:val="24"/>
              </w:rPr>
            </w:pPr>
            <w:r w:rsidRPr="0034483A">
              <w:rPr>
                <w:szCs w:val="24"/>
              </w:rPr>
              <w:t>3. Срок действия настоящего постановления о предварительном согласовании предоставления земельного участка составляет 2 (два) года со дня его подписания.</w:t>
            </w:r>
          </w:p>
          <w:p w:rsidR="00A9222F" w:rsidRPr="0034483A" w:rsidRDefault="00A9222F" w:rsidP="0034483A">
            <w:pPr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60B3" w:rsidRPr="0034483A" w:rsidRDefault="004D73DA" w:rsidP="0034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9A5A33" w:rsidRPr="0034483A">
        <w:rPr>
          <w:rFonts w:ascii="Times New Roman" w:hAnsi="Times New Roman" w:cs="Times New Roman"/>
          <w:sz w:val="24"/>
          <w:szCs w:val="24"/>
        </w:rPr>
        <w:t xml:space="preserve">    </w:t>
      </w:r>
      <w:r w:rsidR="008643CC" w:rsidRPr="0034483A">
        <w:rPr>
          <w:rFonts w:ascii="Times New Roman" w:hAnsi="Times New Roman" w:cs="Times New Roman"/>
          <w:sz w:val="24"/>
          <w:szCs w:val="24"/>
        </w:rPr>
        <w:t xml:space="preserve">   </w:t>
      </w:r>
      <w:r w:rsidR="009A5A33" w:rsidRPr="0034483A">
        <w:rPr>
          <w:rFonts w:ascii="Times New Roman" w:hAnsi="Times New Roman" w:cs="Times New Roman"/>
          <w:sz w:val="24"/>
          <w:szCs w:val="24"/>
        </w:rPr>
        <w:t xml:space="preserve"> </w:t>
      </w:r>
      <w:r w:rsidR="00CD2C19" w:rsidRPr="0034483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6" w:history="1">
        <w:r w:rsidR="00CD2C19" w:rsidRPr="0034483A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062D65" w:rsidRPr="0034483A">
        <w:rPr>
          <w:rFonts w:ascii="Times New Roman" w:hAnsi="Times New Roman" w:cs="Times New Roman"/>
          <w:sz w:val="24"/>
          <w:szCs w:val="24"/>
        </w:rPr>
        <w:t xml:space="preserve"> муниципальной газете «</w:t>
      </w:r>
      <w:r w:rsidR="008E6EAA" w:rsidRPr="0034483A">
        <w:rPr>
          <w:rFonts w:ascii="Times New Roman" w:hAnsi="Times New Roman" w:cs="Times New Roman"/>
          <w:sz w:val="24"/>
          <w:szCs w:val="24"/>
        </w:rPr>
        <w:t xml:space="preserve">Вестник» и на  </w:t>
      </w:r>
      <w:r w:rsidR="00E32FE8" w:rsidRPr="0034483A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678BE" w:rsidRPr="0034483A">
        <w:rPr>
          <w:rFonts w:ascii="Times New Roman" w:hAnsi="Times New Roman" w:cs="Times New Roman"/>
          <w:sz w:val="24"/>
          <w:szCs w:val="24"/>
        </w:rPr>
        <w:t xml:space="preserve">    </w:t>
      </w:r>
      <w:r w:rsidR="00CD2C19" w:rsidRPr="0034483A"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</w:t>
      </w:r>
      <w:r w:rsidR="001678BE" w:rsidRPr="0034483A">
        <w:rPr>
          <w:rFonts w:ascii="Times New Roman" w:hAnsi="Times New Roman" w:cs="Times New Roman"/>
          <w:sz w:val="24"/>
          <w:szCs w:val="24"/>
        </w:rPr>
        <w:t>.</w:t>
      </w:r>
    </w:p>
    <w:p w:rsidR="001678BE" w:rsidRPr="0034483A" w:rsidRDefault="001678BE" w:rsidP="0037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34483A" w:rsidRDefault="003A60B3" w:rsidP="003448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7" w:history="1">
        <w:r w:rsidRPr="0034483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1678BE" w:rsidRPr="0034483A">
        <w:rPr>
          <w:rFonts w:ascii="Times New Roman" w:hAnsi="Times New Roman" w:cs="Times New Roman"/>
          <w:sz w:val="24"/>
          <w:szCs w:val="24"/>
        </w:rPr>
        <w:t>.</w:t>
      </w:r>
    </w:p>
    <w:p w:rsidR="001678BE" w:rsidRPr="0034483A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0B3" w:rsidRPr="0034483A" w:rsidRDefault="002C5C8E" w:rsidP="003448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3A">
        <w:rPr>
          <w:rFonts w:ascii="Times New Roman" w:hAnsi="Times New Roman" w:cs="Times New Roman"/>
          <w:sz w:val="24"/>
          <w:szCs w:val="24"/>
        </w:rPr>
        <w:t xml:space="preserve">  </w:t>
      </w:r>
      <w:r w:rsidR="003A60B3" w:rsidRPr="0034483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="001678BE" w:rsidRPr="0034483A">
        <w:rPr>
          <w:rFonts w:ascii="Times New Roman" w:hAnsi="Times New Roman" w:cs="Times New Roman"/>
          <w:sz w:val="24"/>
          <w:szCs w:val="24"/>
        </w:rPr>
        <w:t>.</w:t>
      </w:r>
    </w:p>
    <w:p w:rsidR="005D1EFE" w:rsidRPr="0034483A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22C1" w:rsidRPr="0034483A" w:rsidRDefault="006922C1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56" w:rsidRPr="0034483A" w:rsidRDefault="00C90B56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335A0" w:rsidRPr="0034483A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34483A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</w:t>
      </w:r>
      <w:r w:rsidR="009A5A33"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BB15DE" w:rsidRPr="00344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А.М. Селиванов</w:t>
      </w:r>
    </w:p>
    <w:sectPr w:rsidR="00E335A0" w:rsidRPr="0034483A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3C"/>
    <w:multiLevelType w:val="hybridMultilevel"/>
    <w:tmpl w:val="B2C49856"/>
    <w:lvl w:ilvl="0" w:tplc="C19AABB2">
      <w:start w:val="1"/>
      <w:numFmt w:val="decimal"/>
      <w:lvlText w:val="%1."/>
      <w:lvlJc w:val="left"/>
      <w:pPr>
        <w:ind w:left="1452" w:hanging="885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444A10"/>
    <w:multiLevelType w:val="hybridMultilevel"/>
    <w:tmpl w:val="5F687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3D03A0"/>
    <w:multiLevelType w:val="hybridMultilevel"/>
    <w:tmpl w:val="183AEDAA"/>
    <w:lvl w:ilvl="0" w:tplc="967A537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D0857"/>
    <w:rsid w:val="000F3D62"/>
    <w:rsid w:val="001131AA"/>
    <w:rsid w:val="00127905"/>
    <w:rsid w:val="001475BE"/>
    <w:rsid w:val="001678BE"/>
    <w:rsid w:val="0018263F"/>
    <w:rsid w:val="001F6038"/>
    <w:rsid w:val="00201419"/>
    <w:rsid w:val="002A2244"/>
    <w:rsid w:val="002C4633"/>
    <w:rsid w:val="002C5C8E"/>
    <w:rsid w:val="00317C2B"/>
    <w:rsid w:val="0034483A"/>
    <w:rsid w:val="00351DFF"/>
    <w:rsid w:val="00371B89"/>
    <w:rsid w:val="003A60B3"/>
    <w:rsid w:val="003D3ED2"/>
    <w:rsid w:val="004625EF"/>
    <w:rsid w:val="0047479C"/>
    <w:rsid w:val="00492AE6"/>
    <w:rsid w:val="004D42BA"/>
    <w:rsid w:val="004D73DA"/>
    <w:rsid w:val="004E2B0F"/>
    <w:rsid w:val="004F46AF"/>
    <w:rsid w:val="005274E4"/>
    <w:rsid w:val="005320EF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922C1"/>
    <w:rsid w:val="006C07BE"/>
    <w:rsid w:val="006D4D5A"/>
    <w:rsid w:val="006E20FC"/>
    <w:rsid w:val="006E223C"/>
    <w:rsid w:val="006F533A"/>
    <w:rsid w:val="00776B23"/>
    <w:rsid w:val="007B5374"/>
    <w:rsid w:val="008036CA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760F2"/>
    <w:rsid w:val="00BB15DE"/>
    <w:rsid w:val="00BF179F"/>
    <w:rsid w:val="00BF6136"/>
    <w:rsid w:val="00C331C4"/>
    <w:rsid w:val="00C53A14"/>
    <w:rsid w:val="00C5729D"/>
    <w:rsid w:val="00C90B56"/>
    <w:rsid w:val="00CD2C19"/>
    <w:rsid w:val="00D01589"/>
    <w:rsid w:val="00D0665B"/>
    <w:rsid w:val="00D365EC"/>
    <w:rsid w:val="00D45EB5"/>
    <w:rsid w:val="00D62E7F"/>
    <w:rsid w:val="00D77B4B"/>
    <w:rsid w:val="00DA616C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EE462C"/>
    <w:rsid w:val="00F61536"/>
    <w:rsid w:val="00F64BEA"/>
    <w:rsid w:val="00FA67E0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A6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FA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A6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Iauiue">
    <w:name w:val="Iau?iue"/>
    <w:rsid w:val="00FA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2020-11-05T03:38:00Z</cp:lastPrinted>
  <dcterms:created xsi:type="dcterms:W3CDTF">2020-11-05T06:47:00Z</dcterms:created>
  <dcterms:modified xsi:type="dcterms:W3CDTF">2020-11-05T06:47:00Z</dcterms:modified>
</cp:coreProperties>
</file>